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COLLEN MCCULLOUGH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UCCELLI DI ROVO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