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CROMO TERAPIA Gli effetti curativi dei colori e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