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HELGA SCHNEIDER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BARACCA DEI TRISTI PIACERI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